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接收卫星传送的境外电视节目许可证县级初审</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接收卫星传送的境外电视节目许可证县级初审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《《卫星电视广播地面接收设施管理规定》实施细则》（1994年广电部令第11号） 第四条　下列单位和场所可申请设置卫星地面接收设施接收卫星传送的境外电视节目：（一）级别较高、规模较大的教育、科研、新闻、金融、经贸等确因业务工作需要的单位；（二）三星级或国家标准二级以上的涉外宾馆；（三）专供外国人和港、澳、台人士办公或居住的公寓等。</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文体和旅游局传媒宣传股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（一）级别较高、规模较大的教育、科研、新闻、金融、经贸等确因业务工作需要的单位；（二）三星级或国家标准二级以上的涉外宾馆；（三）专供外国人和港、澳、台人士办公或居住的公寓等。</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rPr>
        <w:t>接收卫星传送的境外电视节目许可证申请表;法定代表人或负责人身份证明</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val="en-US"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828DE"/>
    <w:rsid w:val="055E1F0C"/>
    <w:rsid w:val="063B2FCD"/>
    <w:rsid w:val="06AC57F1"/>
    <w:rsid w:val="0AC455B6"/>
    <w:rsid w:val="0EBD035B"/>
    <w:rsid w:val="11F560EB"/>
    <w:rsid w:val="12330561"/>
    <w:rsid w:val="1CCB2919"/>
    <w:rsid w:val="1D5C6B4D"/>
    <w:rsid w:val="21D22A9A"/>
    <w:rsid w:val="22B43F11"/>
    <w:rsid w:val="233B23EA"/>
    <w:rsid w:val="25131A9E"/>
    <w:rsid w:val="2626459D"/>
    <w:rsid w:val="264E7ADF"/>
    <w:rsid w:val="2CCE1CEB"/>
    <w:rsid w:val="300C1EA4"/>
    <w:rsid w:val="31370F2D"/>
    <w:rsid w:val="32802473"/>
    <w:rsid w:val="32AE3D14"/>
    <w:rsid w:val="3378433E"/>
    <w:rsid w:val="33844565"/>
    <w:rsid w:val="3C746F49"/>
    <w:rsid w:val="3D192B31"/>
    <w:rsid w:val="3FA144FB"/>
    <w:rsid w:val="429C6755"/>
    <w:rsid w:val="46B86F0E"/>
    <w:rsid w:val="49E1176C"/>
    <w:rsid w:val="4A6F1DCE"/>
    <w:rsid w:val="4AD2236C"/>
    <w:rsid w:val="4C800E01"/>
    <w:rsid w:val="4CB2777A"/>
    <w:rsid w:val="4E5C3552"/>
    <w:rsid w:val="4EDD73E2"/>
    <w:rsid w:val="519F4F67"/>
    <w:rsid w:val="53464638"/>
    <w:rsid w:val="54585D98"/>
    <w:rsid w:val="54FC02D3"/>
    <w:rsid w:val="565E1D1C"/>
    <w:rsid w:val="5A4008FA"/>
    <w:rsid w:val="5F6373C9"/>
    <w:rsid w:val="604F3C6E"/>
    <w:rsid w:val="62062C78"/>
    <w:rsid w:val="65A045C7"/>
    <w:rsid w:val="66281AEA"/>
    <w:rsid w:val="668168CF"/>
    <w:rsid w:val="668B2879"/>
    <w:rsid w:val="6866297E"/>
    <w:rsid w:val="68C45229"/>
    <w:rsid w:val="6C282133"/>
    <w:rsid w:val="6C365993"/>
    <w:rsid w:val="6EEE5B6C"/>
    <w:rsid w:val="70B22269"/>
    <w:rsid w:val="71985DD5"/>
    <w:rsid w:val="750C0E90"/>
    <w:rsid w:val="77876593"/>
    <w:rsid w:val="78D26EAC"/>
    <w:rsid w:val="7A9425DE"/>
    <w:rsid w:val="7BE00EEE"/>
    <w:rsid w:val="7D4F2041"/>
    <w:rsid w:val="7D7E0D14"/>
    <w:rsid w:val="7E252171"/>
    <w:rsid w:val="7E5C774D"/>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2021-01-06T01:29:06Z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