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0368">
      <w:pPr>
        <w:pStyle w:val="2"/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10</w:t>
      </w:r>
    </w:p>
    <w:p w14:paraId="18A32EE4">
      <w:pPr>
        <w:pStyle w:val="2"/>
        <w:spacing w:line="580" w:lineRule="exact"/>
        <w:ind w:firstLine="636"/>
      </w:pPr>
    </w:p>
    <w:p w14:paraId="68CB8A22">
      <w:pPr>
        <w:pStyle w:val="2"/>
        <w:spacing w:line="580" w:lineRule="exact"/>
        <w:ind w:firstLine="0" w:firstLineChars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年农业生产社会化服务项目业务指导小组</w:t>
      </w:r>
    </w:p>
    <w:bookmarkEnd w:id="0"/>
    <w:p w14:paraId="06FEB3AA">
      <w:pPr>
        <w:pStyle w:val="2"/>
        <w:spacing w:line="580" w:lineRule="exact"/>
        <w:ind w:firstLine="636"/>
      </w:pPr>
    </w:p>
    <w:p w14:paraId="6462BF91">
      <w:pPr>
        <w:pStyle w:val="2"/>
        <w:spacing w:line="580" w:lineRule="exact"/>
        <w:ind w:firstLine="636"/>
      </w:pPr>
      <w:r>
        <w:rPr>
          <w:rFonts w:hint="eastAsia"/>
        </w:rPr>
        <w:t>组</w:t>
      </w:r>
      <w:r>
        <w:t xml:space="preserve">  </w:t>
      </w:r>
      <w:r>
        <w:rPr>
          <w:rFonts w:hint="eastAsia"/>
        </w:rPr>
        <w:t>长：施向华</w:t>
      </w:r>
      <w:r>
        <w:t xml:space="preserve">  </w:t>
      </w:r>
      <w:r>
        <w:rPr>
          <w:rFonts w:hint="eastAsia"/>
        </w:rPr>
        <w:t>县农村合作经济经营服务站站长</w:t>
      </w:r>
      <w:r>
        <w:t xml:space="preserve">      </w:t>
      </w:r>
    </w:p>
    <w:p w14:paraId="13C2AA49">
      <w:pPr>
        <w:pStyle w:val="2"/>
        <w:spacing w:line="580" w:lineRule="exact"/>
        <w:ind w:firstLine="636"/>
      </w:pPr>
      <w:r>
        <w:rPr>
          <w:rFonts w:hint="eastAsia"/>
        </w:rPr>
        <w:t>成</w:t>
      </w:r>
      <w:r>
        <w:t xml:space="preserve">  </w:t>
      </w:r>
      <w:r>
        <w:rPr>
          <w:rFonts w:hint="eastAsia"/>
        </w:rPr>
        <w:t>员：卓美兰</w:t>
      </w:r>
      <w:r>
        <w:t xml:space="preserve">  </w:t>
      </w:r>
      <w:r>
        <w:rPr>
          <w:rFonts w:hint="eastAsia"/>
        </w:rPr>
        <w:t>县植保植检站站长</w:t>
      </w:r>
    </w:p>
    <w:p w14:paraId="2CC09E1D">
      <w:pPr>
        <w:pStyle w:val="2"/>
        <w:spacing w:line="580" w:lineRule="exact"/>
        <w:ind w:firstLine="636"/>
      </w:pPr>
      <w:r>
        <w:t xml:space="preserve">        </w:t>
      </w:r>
      <w:r>
        <w:rPr>
          <w:rFonts w:hint="eastAsia"/>
        </w:rPr>
        <w:t>邱剑华</w:t>
      </w:r>
      <w:r>
        <w:t xml:space="preserve">  </w:t>
      </w:r>
      <w:r>
        <w:rPr>
          <w:rFonts w:hint="eastAsia"/>
        </w:rPr>
        <w:t>县农业技术推广站站长</w:t>
      </w:r>
    </w:p>
    <w:p w14:paraId="09002B2E">
      <w:pPr>
        <w:pStyle w:val="2"/>
        <w:spacing w:line="580" w:lineRule="exact"/>
        <w:ind w:firstLine="636"/>
      </w:pPr>
      <w:r>
        <w:t xml:space="preserve">        </w:t>
      </w:r>
      <w:r>
        <w:rPr>
          <w:rFonts w:hint="eastAsia"/>
        </w:rPr>
        <w:t>邱星菊</w:t>
      </w:r>
      <w:r>
        <w:t xml:space="preserve">  </w:t>
      </w:r>
      <w:r>
        <w:rPr>
          <w:rFonts w:hint="eastAsia"/>
        </w:rPr>
        <w:t>县农科教中心主任</w:t>
      </w:r>
      <w:r>
        <w:t xml:space="preserve">      </w:t>
      </w:r>
    </w:p>
    <w:p w14:paraId="231BACE5">
      <w:pPr>
        <w:pStyle w:val="2"/>
        <w:spacing w:line="580" w:lineRule="exact"/>
        <w:ind w:firstLine="636"/>
      </w:pPr>
      <w:r>
        <w:t xml:space="preserve">        </w:t>
      </w:r>
      <w:r>
        <w:rPr>
          <w:rFonts w:hint="eastAsia"/>
        </w:rPr>
        <w:t>张钰娟</w:t>
      </w:r>
      <w:r>
        <w:t xml:space="preserve">  </w:t>
      </w:r>
      <w:r>
        <w:rPr>
          <w:rFonts w:hint="eastAsia"/>
        </w:rPr>
        <w:t>县农村合作经济经营服务站副站长</w:t>
      </w:r>
    </w:p>
    <w:p w14:paraId="75DBCBA2">
      <w:pPr>
        <w:pStyle w:val="2"/>
        <w:spacing w:line="580" w:lineRule="exact"/>
        <w:ind w:firstLine="1920" w:firstLineChars="600"/>
      </w:pPr>
      <w:r>
        <w:rPr>
          <w:rFonts w:hint="eastAsia"/>
        </w:rPr>
        <w:t>张翠红</w:t>
      </w:r>
      <w:r>
        <w:t xml:space="preserve">  </w:t>
      </w:r>
      <w:r>
        <w:rPr>
          <w:rFonts w:hint="eastAsia"/>
        </w:rPr>
        <w:t>县农村合作经济经营服务站干部</w:t>
      </w:r>
    </w:p>
    <w:p w14:paraId="754353D5">
      <w:pPr>
        <w:pStyle w:val="2"/>
        <w:spacing w:line="580" w:lineRule="exact"/>
        <w:ind w:firstLine="636"/>
      </w:pPr>
      <w:r>
        <w:t xml:space="preserve">        </w:t>
      </w:r>
      <w:r>
        <w:rPr>
          <w:rFonts w:hint="eastAsia"/>
        </w:rPr>
        <w:t>胡禛琨</w:t>
      </w:r>
      <w:r>
        <w:t xml:space="preserve">  </w:t>
      </w:r>
      <w:r>
        <w:rPr>
          <w:rFonts w:hint="eastAsia"/>
        </w:rPr>
        <w:t>县农村合作经济经营服务站干部</w:t>
      </w:r>
    </w:p>
    <w:p w14:paraId="14CEA1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7E981245"/>
    <w:rsid w:val="7E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2024-08-13T01:58:00Z</dcterms:created>
  <dc:creator>WPS_1627130849</dc:creator>
  <cp:lastModifiedBy>WPS_1627130849</cp:lastModifiedBy>
  <dcterms:modified xsi:type="dcterms:W3CDTF">2024-08-13T01:59:05Z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B4933F688C3B477794C600EA24EBF8CD_11</vt:lpwstr>
  </property>
</Properties>
</file>